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16D9" w:rsidRPr="00D816D9" w:rsidRDefault="00D816D9" w:rsidP="00D816D9">
      <w:pPr>
        <w:pStyle w:val="Odstavecseseznamem"/>
        <w:numPr>
          <w:ilvl w:val="0"/>
          <w:numId w:val="6"/>
        </w:numPr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  <w:r w:rsidRPr="00D816D9"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  <w:t>hodina</w:t>
      </w:r>
    </w:p>
    <w:p w:rsidR="00D816D9" w:rsidRDefault="00D816D9" w:rsidP="00D816D9">
      <w:pPr>
        <w:pStyle w:val="Odstavecseseznamem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D816D9" w:rsidRDefault="00D816D9" w:rsidP="00D816D9">
      <w:pPr>
        <w:pStyle w:val="Odstavecseseznamem"/>
        <w:rPr>
          <w:rFonts w:ascii="Arial" w:hAnsi="Arial" w:cs="Arial"/>
          <w:b/>
          <w:bCs/>
          <w:color w:val="FF0000"/>
          <w:sz w:val="28"/>
          <w:szCs w:val="28"/>
          <w:shd w:val="clear" w:color="auto" w:fill="FFFFFF"/>
        </w:rPr>
      </w:pPr>
    </w:p>
    <w:p w:rsidR="00D816D9" w:rsidRPr="007F5D0F" w:rsidRDefault="00D816D9" w:rsidP="00D816D9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F5D0F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CF95C9A" wp14:editId="75624E78">
            <wp:simplePos x="0" y="0"/>
            <wp:positionH relativeFrom="column">
              <wp:posOffset>3329305</wp:posOffset>
            </wp:positionH>
            <wp:positionV relativeFrom="paragraph">
              <wp:posOffset>-686435</wp:posOffset>
            </wp:positionV>
            <wp:extent cx="2697480" cy="1218897"/>
            <wp:effectExtent l="0" t="0" r="7620" b="635"/>
            <wp:wrapNone/>
            <wp:docPr id="11" name="Obrázek 11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lajk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7480" cy="121889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Stát a jeho charakteristika</w:t>
      </w:r>
    </w:p>
    <w:p w:rsidR="00D816D9" w:rsidRDefault="00D816D9" w:rsidP="00D816D9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DE3F8F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Typy </w:t>
      </w:r>
      <w:r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a formy </w:t>
      </w:r>
      <w:r w:rsidRPr="00DE3F8F">
        <w:rPr>
          <w:rFonts w:ascii="Arial" w:hAnsi="Arial" w:cs="Arial"/>
          <w:b/>
          <w:bCs/>
          <w:sz w:val="28"/>
          <w:szCs w:val="28"/>
          <w:shd w:val="clear" w:color="auto" w:fill="FFFFFF"/>
        </w:rPr>
        <w:t>států:</w:t>
      </w:r>
    </w:p>
    <w:p w:rsidR="00D816D9" w:rsidRDefault="00D816D9" w:rsidP="00D816D9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816D9" w:rsidRDefault="00D816D9" w:rsidP="00D816D9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017386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Před tím, než se podíváte do výkladu, se prosím zamyslete nad následujícími otázkami: </w:t>
      </w:r>
    </w:p>
    <w:p w:rsidR="00D816D9" w:rsidRDefault="00D816D9" w:rsidP="00D816D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 w:rsidRPr="00DE3F8F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Podle čeho byste rozdělili státy? </w:t>
      </w: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( Na základě jakých kritérií?)</w:t>
      </w:r>
    </w:p>
    <w:p w:rsidR="00D816D9" w:rsidRDefault="00D816D9" w:rsidP="00D816D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Jak byste někomu vysvětlili význam slova „monarchie“? </w:t>
      </w:r>
    </w:p>
    <w:p w:rsidR="00D816D9" w:rsidRPr="00C61BB7" w:rsidRDefault="00D816D9" w:rsidP="00D816D9">
      <w:pPr>
        <w:pStyle w:val="Odstavecseseznamem"/>
        <w:numPr>
          <w:ilvl w:val="0"/>
          <w:numId w:val="1"/>
        </w:numP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Česká republika je monarchie nebo republika? Vysvětlete rozdíl. </w:t>
      </w:r>
    </w:p>
    <w:p w:rsidR="00D816D9" w:rsidRDefault="00D816D9" w:rsidP="00D816D9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7693938" wp14:editId="7AC4FB46">
            <wp:simplePos x="0" y="0"/>
            <wp:positionH relativeFrom="leftMargin">
              <wp:posOffset>770255</wp:posOffset>
            </wp:positionH>
            <wp:positionV relativeFrom="paragraph">
              <wp:posOffset>269240</wp:posOffset>
            </wp:positionV>
            <wp:extent cx="457200" cy="457200"/>
            <wp:effectExtent l="0" t="0" r="0" b="0"/>
            <wp:wrapNone/>
            <wp:docPr id="15" name="Grafický objekt 15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Pr="006638BD" w:rsidRDefault="00D816D9" w:rsidP="00D816D9">
      <w:pPr>
        <w:ind w:left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E895C7" wp14:editId="02C6DC1F">
                <wp:simplePos x="0" y="0"/>
                <wp:positionH relativeFrom="column">
                  <wp:posOffset>2094865</wp:posOffset>
                </wp:positionH>
                <wp:positionV relativeFrom="paragraph">
                  <wp:posOffset>510540</wp:posOffset>
                </wp:positionV>
                <wp:extent cx="228600" cy="304800"/>
                <wp:effectExtent l="19050" t="0" r="19050" b="38100"/>
                <wp:wrapNone/>
                <wp:docPr id="21" name="Šipka: dolů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048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8955F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: dolů 21" o:spid="_x0000_s1026" type="#_x0000_t67" style="position:absolute;margin-left:164.95pt;margin-top:40.2pt;width:18pt;height:2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" adj="13500" fillcolor="#4472c4 [3204]" strokecolor="#1f3763 [1604]" strokeweight="1pt"/>
            </w:pict>
          </mc:Fallback>
        </mc:AlternateContent>
      </w:r>
      <w:r w:rsidRPr="00663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Vznik Československa – pro lepší všeobecný přehled si prosím pusťte následující </w:t>
      </w:r>
      <w:hyperlink r:id="rId8" w:history="1">
        <w:r w:rsidRPr="00E17E0A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vide</w:t>
        </w:r>
        <w:bookmarkStart w:id="0" w:name="_GoBack"/>
        <w:bookmarkEnd w:id="0"/>
        <w:r w:rsidRPr="00E17E0A">
          <w:rPr>
            <w:rStyle w:val="Hypertextovodkaz"/>
            <w:rFonts w:ascii="Arial" w:hAnsi="Arial" w:cs="Arial"/>
            <w:sz w:val="28"/>
            <w:szCs w:val="28"/>
            <w:shd w:val="clear" w:color="auto" w:fill="FFFFFF"/>
          </w:rPr>
          <w:t>o</w:t>
        </w:r>
      </w:hyperlink>
      <w:r w:rsidRPr="00663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. Zavede vás do roku 1918. </w:t>
      </w: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21F7493C" wp14:editId="26C15094">
            <wp:simplePos x="0" y="0"/>
            <wp:positionH relativeFrom="margin">
              <wp:posOffset>-130175</wp:posOffset>
            </wp:positionH>
            <wp:positionV relativeFrom="paragraph">
              <wp:posOffset>213995</wp:posOffset>
            </wp:positionV>
            <wp:extent cx="426720" cy="426720"/>
            <wp:effectExtent l="0" t="0" r="0" b="0"/>
            <wp:wrapNone/>
            <wp:docPr id="23" name="Grafický objekt 23" descr="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earch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3CF6B6" wp14:editId="7AD17FC0">
                <wp:simplePos x="0" y="0"/>
                <wp:positionH relativeFrom="column">
                  <wp:posOffset>2121535</wp:posOffset>
                </wp:positionH>
                <wp:positionV relativeFrom="paragraph">
                  <wp:posOffset>285750</wp:posOffset>
                </wp:positionV>
                <wp:extent cx="247650" cy="312420"/>
                <wp:effectExtent l="19050" t="0" r="19050" b="30480"/>
                <wp:wrapNone/>
                <wp:docPr id="25" name="Šipka: dolů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1242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70455" id="Šipka: dolů 25" o:spid="_x0000_s1026" type="#_x0000_t67" style="position:absolute;margin-left:167.05pt;margin-top:22.5pt;width:19.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" adj="13039" fillcolor="#4472c4 [3204]" strokecolor="#1f3763 [1604]" strokeweight="1pt"/>
            </w:pict>
          </mc:Fallback>
        </mc:AlternateContent>
      </w:r>
      <w:r w:rsidRPr="00663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Kdo byl prvním </w:t>
      </w:r>
      <w:r w:rsidR="001664C8">
        <w:rPr>
          <w:rFonts w:ascii="Arial" w:hAnsi="Arial" w:cs="Arial"/>
          <w:color w:val="222222"/>
          <w:sz w:val="28"/>
          <w:szCs w:val="28"/>
          <w:shd w:val="clear" w:color="auto" w:fill="FFFFFF"/>
        </w:rPr>
        <w:t>č</w:t>
      </w:r>
      <w:r w:rsidRPr="006638BD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eskoslovenským prezidentem? </w:t>
      </w: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noProof/>
          <w:color w:val="22222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521EEE92" wp14:editId="07B340C4">
            <wp:simplePos x="0" y="0"/>
            <wp:positionH relativeFrom="margin">
              <wp:posOffset>-99695</wp:posOffset>
            </wp:positionH>
            <wp:positionV relativeFrom="paragraph">
              <wp:posOffset>253365</wp:posOffset>
            </wp:positionV>
            <wp:extent cx="426720" cy="426720"/>
            <wp:effectExtent l="0" t="0" r="0" b="0"/>
            <wp:wrapNone/>
            <wp:docPr id="24" name="Grafický objekt 24" descr="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earch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Vypište všechna jména osob, kter</w:t>
      </w:r>
      <w:r w:rsidR="00C87350">
        <w:rPr>
          <w:rFonts w:ascii="Arial" w:hAnsi="Arial" w:cs="Arial"/>
          <w:color w:val="222222"/>
          <w:sz w:val="28"/>
          <w:szCs w:val="28"/>
          <w:shd w:val="clear" w:color="auto" w:fill="FFFFFF"/>
        </w:rPr>
        <w:t>á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byla zmíněna ve videu. </w:t>
      </w: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816D9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816D9" w:rsidRPr="006638BD" w:rsidRDefault="00D816D9" w:rsidP="00D816D9">
      <w:pPr>
        <w:ind w:firstLine="708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816D9" w:rsidRDefault="00D816D9" w:rsidP="00D816D9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  <w:r w:rsidRPr="007F5D0F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Výklad:</w:t>
      </w:r>
      <w: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 xml:space="preserve"> </w:t>
      </w: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Jednotlivé státy jsou rozděleny do několika skupin podle určitých </w:t>
      </w:r>
      <w:r w:rsidRPr="00C61BB7">
        <w:rPr>
          <w:rFonts w:ascii="Arial" w:hAnsi="Arial" w:cs="Arial"/>
          <w:color w:val="222222"/>
          <w:sz w:val="28"/>
          <w:szCs w:val="28"/>
          <w:u w:val="single"/>
          <w:shd w:val="clear" w:color="auto" w:fill="FFFFFF"/>
        </w:rPr>
        <w:t>společných znaků.</w:t>
      </w: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První dělení se odvíjí od </w:t>
      </w:r>
      <w:r w:rsidRPr="00C61B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formy vlády.</w:t>
      </w:r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noProof/>
          <w:color w:val="222222"/>
          <w:sz w:val="28"/>
          <w:szCs w:val="28"/>
          <w:u w:val="single"/>
        </w:rPr>
        <w:drawing>
          <wp:anchor distT="0" distB="0" distL="114300" distR="114300" simplePos="0" relativeHeight="251665408" behindDoc="1" locked="0" layoutInCell="1" allowOverlap="1" wp14:anchorId="02C85DFF" wp14:editId="5BCABB5A">
            <wp:simplePos x="0" y="0"/>
            <wp:positionH relativeFrom="column">
              <wp:posOffset>2278380</wp:posOffset>
            </wp:positionH>
            <wp:positionV relativeFrom="paragraph">
              <wp:posOffset>64135</wp:posOffset>
            </wp:positionV>
            <wp:extent cx="646901" cy="646901"/>
            <wp:effectExtent l="0" t="57150" r="0" b="0"/>
            <wp:wrapNone/>
            <wp:docPr id="27" name="Grafický objekt 27" descr="Zpět zprava dole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ck_rtl.sv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8160878">
                      <a:off x="0" y="0"/>
                      <a:ext cx="646901" cy="6469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</w:p>
    <w:p w:rsidR="00D816D9" w:rsidRPr="00C61BB7" w:rsidRDefault="00D816D9" w:rsidP="00D816D9">
      <w:pPr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  <w:t>Forma vlády</w:t>
      </w:r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nebo státní zřízení označuje vnitřní </w:t>
      </w:r>
      <w:hyperlink r:id="rId13" w:tooltip="Politický systém" w:history="1">
        <w:r w:rsidRPr="00C61BB7">
          <w:rPr>
            <w:rFonts w:ascii="Arial" w:hAnsi="Arial" w:cs="Arial"/>
            <w:color w:val="222222"/>
            <w:sz w:val="28"/>
            <w:szCs w:val="28"/>
            <w:shd w:val="clear" w:color="auto" w:fill="FFFFFF"/>
          </w:rPr>
          <w:t>politické uspořádání</w:t>
        </w:r>
      </w:hyperlink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</w:t>
      </w:r>
      <w:hyperlink r:id="rId14" w:tooltip="Stát" w:history="1">
        <w:r w:rsidRPr="00C61BB7">
          <w:rPr>
            <w:rFonts w:ascii="Arial" w:hAnsi="Arial" w:cs="Arial"/>
            <w:color w:val="222222"/>
            <w:sz w:val="28"/>
            <w:szCs w:val="28"/>
            <w:shd w:val="clear" w:color="auto" w:fill="FFFFFF"/>
          </w:rPr>
          <w:t>státu</w:t>
        </w:r>
      </w:hyperlink>
      <w:r w:rsidRPr="00C61BB7">
        <w:rPr>
          <w:rFonts w:ascii="Arial" w:hAnsi="Arial" w:cs="Arial"/>
          <w:color w:val="222222"/>
          <w:sz w:val="28"/>
          <w:szCs w:val="28"/>
          <w:shd w:val="clear" w:color="auto" w:fill="FFFFFF"/>
        </w:rPr>
        <w:t>.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 xml:space="preserve"> Dělí se následovně:</w:t>
      </w:r>
    </w:p>
    <w:p w:rsidR="00D816D9" w:rsidRPr="007F5D0F" w:rsidRDefault="00D816D9" w:rsidP="00D816D9">
      <w:pPr>
        <w:rPr>
          <w:rFonts w:ascii="Arial" w:hAnsi="Arial" w:cs="Arial"/>
          <w:b/>
          <w:bCs/>
          <w:color w:val="222222"/>
          <w:sz w:val="28"/>
          <w:szCs w:val="28"/>
          <w:shd w:val="clear" w:color="auto" w:fill="FFFFFF"/>
        </w:rPr>
      </w:pPr>
    </w:p>
    <w:p w:rsidR="00D816D9" w:rsidRPr="00C61BB7" w:rsidRDefault="00D816D9" w:rsidP="00D816D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b/>
          <w:bCs/>
          <w:sz w:val="28"/>
          <w:szCs w:val="28"/>
          <w:shd w:val="clear" w:color="auto" w:fill="FFFFFF"/>
        </w:rPr>
        <w:lastRenderedPageBreak/>
        <w:t>Monarchie</w:t>
      </w:r>
    </w:p>
    <w:p w:rsidR="00D816D9" w:rsidRPr="00C61BB7" w:rsidRDefault="00D816D9" w:rsidP="00D816D9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816D9" w:rsidRDefault="00D816D9" w:rsidP="00D816D9">
      <w:pPr>
        <w:pStyle w:val="Odstavecseseznamem"/>
        <w:numPr>
          <w:ilvl w:val="0"/>
          <w:numId w:val="3"/>
        </w:numPr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  <w:r w:rsidRPr="00C61BB7">
        <w:rPr>
          <w:rFonts w:ascii="Arial" w:hAnsi="Arial" w:cs="Arial"/>
          <w:b/>
          <w:bCs/>
          <w:sz w:val="28"/>
          <w:szCs w:val="28"/>
          <w:shd w:val="clear" w:color="auto" w:fill="FFFFFF"/>
        </w:rPr>
        <w:t>Republika</w:t>
      </w:r>
    </w:p>
    <w:p w:rsidR="00D816D9" w:rsidRPr="00DB58A4" w:rsidRDefault="00D816D9" w:rsidP="00D816D9">
      <w:pPr>
        <w:pStyle w:val="Odstavecseseznamem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816D9" w:rsidRPr="00C61BB7" w:rsidRDefault="00D816D9" w:rsidP="00D816D9">
      <w:pPr>
        <w:pStyle w:val="Odstavecseseznamem"/>
        <w:ind w:left="1440"/>
        <w:rPr>
          <w:rFonts w:ascii="Arial" w:hAnsi="Arial" w:cs="Arial"/>
          <w:b/>
          <w:bCs/>
          <w:sz w:val="28"/>
          <w:szCs w:val="28"/>
          <w:shd w:val="clear" w:color="auto" w:fill="FFFFFF"/>
        </w:rPr>
      </w:pP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0B8262FD" wp14:editId="241C2E9F">
            <wp:simplePos x="0" y="0"/>
            <wp:positionH relativeFrom="margin">
              <wp:posOffset>1104265</wp:posOffset>
            </wp:positionH>
            <wp:positionV relativeFrom="paragraph">
              <wp:posOffset>124460</wp:posOffset>
            </wp:positionV>
            <wp:extent cx="396240" cy="376555"/>
            <wp:effectExtent l="133350" t="114300" r="327660" b="366395"/>
            <wp:wrapNone/>
            <wp:docPr id="31" name="Obráze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onarchue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240" cy="376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DB58A4">
        <w:rPr>
          <w:rFonts w:ascii="Arial" w:hAnsi="Arial" w:cs="Arial"/>
          <w:b/>
          <w:bCs/>
          <w:sz w:val="28"/>
          <w:szCs w:val="28"/>
          <w:u w:val="single"/>
        </w:rPr>
        <w:t>Monarchi</w:t>
      </w:r>
      <w:r>
        <w:rPr>
          <w:rFonts w:ascii="Arial" w:hAnsi="Arial" w:cs="Arial"/>
          <w:b/>
          <w:bCs/>
          <w:sz w:val="28"/>
          <w:szCs w:val="28"/>
          <w:u w:val="single"/>
        </w:rPr>
        <w:t>e</w:t>
      </w: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3551C4" wp14:editId="608EBB65">
                <wp:simplePos x="0" y="0"/>
                <wp:positionH relativeFrom="margin">
                  <wp:posOffset>-99695</wp:posOffset>
                </wp:positionH>
                <wp:positionV relativeFrom="paragraph">
                  <wp:posOffset>215265</wp:posOffset>
                </wp:positionV>
                <wp:extent cx="5692140" cy="952500"/>
                <wp:effectExtent l="0" t="0" r="22860" b="19050"/>
                <wp:wrapNone/>
                <wp:docPr id="28" name="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2140" cy="95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710561" id="Obdélník 28" o:spid="_x0000_s1026" style="position:absolute;margin-left:-7.85pt;margin-top:16.95pt;width:448.2pt;height:75pt;z-index:251666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" filled="f" strokecolor="#1f3763 [1604]" strokeweight="1pt">
                <w10:wrap anchorx="margin"/>
              </v:rect>
            </w:pict>
          </mc:Fallback>
        </mc:AlternateContent>
      </w:r>
    </w:p>
    <w:p w:rsidR="00D816D9" w:rsidRDefault="00D816D9" w:rsidP="00D816D9">
      <w:p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Jedná se o stát, ve kterém je hlavou státu </w:t>
      </w:r>
      <w:r w:rsidRPr="00DB58A4">
        <w:rPr>
          <w:rFonts w:ascii="Arial" w:hAnsi="Arial" w:cs="Arial"/>
          <w:sz w:val="28"/>
          <w:szCs w:val="28"/>
          <w:u w:val="single"/>
        </w:rPr>
        <w:t>panovník</w:t>
      </w:r>
      <w:r>
        <w:rPr>
          <w:rFonts w:ascii="Arial" w:hAnsi="Arial" w:cs="Arial"/>
          <w:sz w:val="28"/>
          <w:szCs w:val="28"/>
          <w:u w:val="single"/>
        </w:rPr>
        <w:t>/panovnice.</w:t>
      </w:r>
    </w:p>
    <w:p w:rsidR="00D816D9" w:rsidRPr="00DB58A4" w:rsidRDefault="00D816D9" w:rsidP="00D816D9">
      <w:pPr>
        <w:rPr>
          <w:rFonts w:ascii="Arial" w:hAnsi="Arial" w:cs="Arial"/>
          <w:sz w:val="28"/>
          <w:szCs w:val="28"/>
        </w:rPr>
      </w:pPr>
      <w:r w:rsidRPr="00DB58A4">
        <w:rPr>
          <w:rFonts w:ascii="Arial" w:hAnsi="Arial" w:cs="Arial"/>
          <w:sz w:val="28"/>
          <w:szCs w:val="28"/>
        </w:rPr>
        <w:t>Vláda panovníka</w:t>
      </w:r>
      <w:r>
        <w:rPr>
          <w:rFonts w:ascii="Arial" w:hAnsi="Arial" w:cs="Arial"/>
          <w:sz w:val="28"/>
          <w:szCs w:val="28"/>
        </w:rPr>
        <w:t xml:space="preserve"> je většinou zajištěna </w:t>
      </w:r>
      <w:r w:rsidRPr="00DB58A4">
        <w:rPr>
          <w:rFonts w:ascii="Arial" w:hAnsi="Arial" w:cs="Arial"/>
          <w:sz w:val="28"/>
          <w:szCs w:val="28"/>
          <w:u w:val="single"/>
        </w:rPr>
        <w:t>doživotně.</w:t>
      </w:r>
      <w:r>
        <w:rPr>
          <w:rFonts w:ascii="Arial" w:hAnsi="Arial" w:cs="Arial"/>
          <w:sz w:val="28"/>
          <w:szCs w:val="28"/>
        </w:rPr>
        <w:t xml:space="preserve"> Velmi často se lze setkat s označením</w:t>
      </w:r>
      <w:r w:rsidRPr="00DB58A4">
        <w:rPr>
          <w:rFonts w:ascii="Arial" w:hAnsi="Arial" w:cs="Arial"/>
          <w:sz w:val="28"/>
          <w:szCs w:val="28"/>
        </w:rPr>
        <w:t xml:space="preserve"> </w:t>
      </w:r>
      <w:r w:rsidRPr="00DB58A4">
        <w:rPr>
          <w:rFonts w:ascii="Arial" w:hAnsi="Arial" w:cs="Arial"/>
          <w:sz w:val="28"/>
          <w:szCs w:val="28"/>
          <w:u w:val="single"/>
        </w:rPr>
        <w:t>císař, král, kníže, emír.</w: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Monarchie se dále dělí na:</w:t>
      </w:r>
    </w:p>
    <w:p w:rsidR="00D816D9" w:rsidRPr="00E45BEF" w:rsidRDefault="00D816D9" w:rsidP="00D816D9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B58A4">
        <w:rPr>
          <w:rFonts w:ascii="Arial" w:hAnsi="Arial" w:cs="Arial"/>
          <w:b/>
          <w:bCs/>
          <w:sz w:val="28"/>
          <w:szCs w:val="28"/>
        </w:rPr>
        <w:t>Absolutní</w:t>
      </w:r>
      <w:r>
        <w:rPr>
          <w:rFonts w:ascii="Arial" w:hAnsi="Arial" w:cs="Arial"/>
          <w:b/>
          <w:bCs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 xml:space="preserve">V absolutní monarchii má </w:t>
      </w:r>
      <w:r w:rsidRPr="00E45BEF">
        <w:rPr>
          <w:rFonts w:ascii="Arial" w:hAnsi="Arial" w:cs="Arial"/>
          <w:sz w:val="28"/>
          <w:szCs w:val="28"/>
          <w:u w:val="single"/>
        </w:rPr>
        <w:t>panovník neomezenou moc</w:t>
      </w:r>
      <w:r>
        <w:rPr>
          <w:rFonts w:ascii="Arial" w:hAnsi="Arial" w:cs="Arial"/>
          <w:sz w:val="28"/>
          <w:szCs w:val="28"/>
        </w:rPr>
        <w:t>.</w:t>
      </w:r>
    </w:p>
    <w:p w:rsidR="00D816D9" w:rsidRPr="00DB58A4" w:rsidRDefault="00D816D9" w:rsidP="00D816D9">
      <w:pPr>
        <w:pStyle w:val="Odstavecseseznamem"/>
        <w:rPr>
          <w:rFonts w:ascii="Arial" w:hAnsi="Arial" w:cs="Arial"/>
          <w:sz w:val="28"/>
          <w:szCs w:val="28"/>
        </w:rPr>
      </w:pPr>
    </w:p>
    <w:p w:rsidR="00D816D9" w:rsidRPr="00E45BEF" w:rsidRDefault="00D816D9" w:rsidP="00D816D9">
      <w:pPr>
        <w:pStyle w:val="Odstavecseseznamem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DB58A4">
        <w:rPr>
          <w:rFonts w:ascii="Arial" w:hAnsi="Arial" w:cs="Arial"/>
          <w:b/>
          <w:bCs/>
          <w:sz w:val="28"/>
          <w:szCs w:val="28"/>
        </w:rPr>
        <w:t>Konstituční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E45BEF">
        <w:rPr>
          <w:rFonts w:ascii="Arial" w:hAnsi="Arial" w:cs="Arial"/>
          <w:sz w:val="28"/>
          <w:szCs w:val="28"/>
        </w:rPr>
        <w:t xml:space="preserve">– V konstituční monarchii je </w:t>
      </w:r>
      <w:r w:rsidRPr="00E45BEF">
        <w:rPr>
          <w:rFonts w:ascii="Arial" w:hAnsi="Arial" w:cs="Arial"/>
          <w:sz w:val="28"/>
          <w:szCs w:val="28"/>
          <w:u w:val="single"/>
        </w:rPr>
        <w:t>moc omezena ústavou</w:t>
      </w:r>
      <w:r>
        <w:rPr>
          <w:rFonts w:ascii="Arial" w:hAnsi="Arial" w:cs="Arial"/>
          <w:sz w:val="28"/>
          <w:szCs w:val="28"/>
        </w:rPr>
        <w:t>.</w:t>
      </w:r>
    </w:p>
    <w:p w:rsidR="00D816D9" w:rsidRPr="00DB58A4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Pr="008327CC" w:rsidRDefault="00D816D9" w:rsidP="00D816D9">
      <w:pPr>
        <w:pStyle w:val="Odstavecseseznamem"/>
        <w:numPr>
          <w:ilvl w:val="0"/>
          <w:numId w:val="4"/>
        </w:numPr>
        <w:rPr>
          <w:rFonts w:ascii="Arial" w:hAnsi="Arial" w:cs="Arial"/>
          <w:b/>
          <w:bCs/>
          <w:sz w:val="28"/>
          <w:szCs w:val="28"/>
        </w:rPr>
      </w:pPr>
      <w:r w:rsidRPr="00DB58A4">
        <w:rPr>
          <w:rFonts w:ascii="Arial" w:hAnsi="Arial" w:cs="Arial"/>
          <w:b/>
          <w:bCs/>
          <w:sz w:val="28"/>
          <w:szCs w:val="28"/>
        </w:rPr>
        <w:t>Parlamentní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</w:t>
      </w:r>
      <w:r w:rsidRPr="00E45BE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V parlamentní monarchii má panovník spíše </w:t>
      </w:r>
      <w:r w:rsidRPr="00E45BEF">
        <w:rPr>
          <w:rFonts w:ascii="Arial" w:hAnsi="Arial" w:cs="Arial"/>
          <w:sz w:val="28"/>
          <w:szCs w:val="28"/>
          <w:u w:val="single"/>
        </w:rPr>
        <w:t>symbolický charakter</w:t>
      </w:r>
      <w:r>
        <w:rPr>
          <w:rFonts w:ascii="Arial" w:hAnsi="Arial" w:cs="Arial"/>
          <w:sz w:val="28"/>
          <w:szCs w:val="28"/>
        </w:rPr>
        <w:t xml:space="preserve"> – je </w:t>
      </w:r>
      <w:r w:rsidRPr="00E45BEF">
        <w:rPr>
          <w:rFonts w:ascii="Arial" w:hAnsi="Arial" w:cs="Arial"/>
          <w:sz w:val="28"/>
          <w:szCs w:val="28"/>
          <w:u w:val="single"/>
        </w:rPr>
        <w:t>symbol</w:t>
      </w:r>
      <w:r>
        <w:rPr>
          <w:rFonts w:ascii="Arial" w:hAnsi="Arial" w:cs="Arial"/>
          <w:sz w:val="28"/>
          <w:szCs w:val="28"/>
        </w:rPr>
        <w:t xml:space="preserve"> dané země. Král/císař má velmi </w:t>
      </w:r>
      <w:r w:rsidRPr="00E45BEF">
        <w:rPr>
          <w:rFonts w:ascii="Arial" w:hAnsi="Arial" w:cs="Arial"/>
          <w:sz w:val="28"/>
          <w:szCs w:val="28"/>
          <w:u w:val="single"/>
        </w:rPr>
        <w:t>omezenou moc</w:t>
      </w:r>
      <w:r>
        <w:rPr>
          <w:rFonts w:ascii="Arial" w:hAnsi="Arial" w:cs="Arial"/>
          <w:sz w:val="28"/>
          <w:szCs w:val="28"/>
        </w:rPr>
        <w:t xml:space="preserve">. Výkonnou moc má předseda vlády / premiér. </w:t>
      </w:r>
    </w:p>
    <w:p w:rsidR="00D816D9" w:rsidRPr="008327CC" w:rsidRDefault="00D816D9" w:rsidP="00D816D9">
      <w:pPr>
        <w:pStyle w:val="Odstavecseseznamem"/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5EB800CF" wp14:editId="5403ED59">
            <wp:simplePos x="0" y="0"/>
            <wp:positionH relativeFrom="leftMargin">
              <wp:posOffset>899795</wp:posOffset>
            </wp:positionH>
            <wp:positionV relativeFrom="paragraph">
              <wp:posOffset>0</wp:posOffset>
            </wp:positionV>
            <wp:extent cx="457200" cy="457200"/>
            <wp:effectExtent l="0" t="0" r="0" b="0"/>
            <wp:wrapNone/>
            <wp:docPr id="33" name="Grafický objekt 33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Uveďte dva příklady zemí s konstituční monarchií.</w:t>
      </w: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35B55B9B" wp14:editId="09880ED8">
            <wp:simplePos x="0" y="0"/>
            <wp:positionH relativeFrom="margin">
              <wp:align>left</wp:align>
            </wp:positionH>
            <wp:positionV relativeFrom="paragraph">
              <wp:posOffset>127000</wp:posOffset>
            </wp:positionV>
            <wp:extent cx="457200" cy="457200"/>
            <wp:effectExtent l="0" t="0" r="0" b="0"/>
            <wp:wrapNone/>
            <wp:docPr id="34" name="Grafický objekt 34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Uveďte dvě země, které jsou příkladem absolutní monarchie. </w:t>
      </w: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D816D9" w:rsidRDefault="00D816D9" w:rsidP="00D816D9">
      <w:pPr>
        <w:ind w:left="1416"/>
        <w:rPr>
          <w:rFonts w:ascii="Arial" w:hAnsi="Arial" w:cs="Arial"/>
          <w:b/>
          <w:bCs/>
          <w:sz w:val="28"/>
          <w:szCs w:val="28"/>
        </w:rPr>
      </w:pPr>
    </w:p>
    <w:p w:rsidR="00D816D9" w:rsidRPr="008327CC" w:rsidRDefault="00D816D9" w:rsidP="00D816D9">
      <w:pPr>
        <w:rPr>
          <w:rFonts w:ascii="Arial" w:hAnsi="Arial" w:cs="Arial"/>
          <w:b/>
          <w:bCs/>
          <w:sz w:val="28"/>
          <w:szCs w:val="28"/>
        </w:rPr>
      </w:pPr>
    </w:p>
    <w:p w:rsidR="00D816D9" w:rsidRPr="00DB58A4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70528" behindDoc="1" locked="0" layoutInCell="1" allowOverlap="1" wp14:anchorId="43AE3D86" wp14:editId="0E7B1B58">
            <wp:simplePos x="0" y="0"/>
            <wp:positionH relativeFrom="margin">
              <wp:posOffset>1043305</wp:posOffset>
            </wp:positionH>
            <wp:positionV relativeFrom="paragraph">
              <wp:posOffset>252095</wp:posOffset>
            </wp:positionV>
            <wp:extent cx="389376" cy="445135"/>
            <wp:effectExtent l="152400" t="152400" r="315595" b="335915"/>
            <wp:wrapNone/>
            <wp:docPr id="32" name="Obrázek 32" descr="Obsah obrázku místnos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symbol.gif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376" cy="4451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2F04CF">
        <w:rPr>
          <w:rFonts w:ascii="Arial" w:hAnsi="Arial" w:cs="Arial"/>
          <w:b/>
          <w:bCs/>
          <w:sz w:val="28"/>
          <w:szCs w:val="28"/>
          <w:u w:val="single"/>
        </w:rPr>
        <w:t>Republika</w:t>
      </w:r>
    </w:p>
    <w:p w:rsidR="00D816D9" w:rsidRDefault="00D816D9" w:rsidP="00D816D9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D4B465" wp14:editId="32194DB9">
                <wp:simplePos x="0" y="0"/>
                <wp:positionH relativeFrom="margin">
                  <wp:posOffset>-160020</wp:posOffset>
                </wp:positionH>
                <wp:positionV relativeFrom="paragraph">
                  <wp:posOffset>136525</wp:posOffset>
                </wp:positionV>
                <wp:extent cx="5768340" cy="1059180"/>
                <wp:effectExtent l="0" t="0" r="22860" b="26670"/>
                <wp:wrapNone/>
                <wp:docPr id="37" name="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8340" cy="10591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9B9053" id="Obdélník 37" o:spid="_x0000_s1026" style="position:absolute;margin-left:-12.6pt;margin-top:10.75pt;width:454.2pt;height:83.4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" filled="f" strokecolor="#1f3763 [1604]" strokeweight="1pt">
                <w10:wrap anchorx="margin"/>
              </v:rect>
            </w:pict>
          </mc:Fallback>
        </mc:AlternateConten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Latinsky slovo republika znamená </w:t>
      </w:r>
      <w:r w:rsidRPr="002F04CF">
        <w:rPr>
          <w:rFonts w:ascii="Arial" w:hAnsi="Arial" w:cs="Arial"/>
          <w:sz w:val="28"/>
          <w:szCs w:val="28"/>
          <w:u w:val="single"/>
        </w:rPr>
        <w:t>„věc veřejná“</w:t>
      </w:r>
      <w:r>
        <w:rPr>
          <w:rFonts w:ascii="Arial" w:hAnsi="Arial" w:cs="Arial"/>
          <w:sz w:val="28"/>
          <w:szCs w:val="28"/>
        </w:rPr>
        <w:t xml:space="preserve">. Hlavou státu je </w:t>
      </w:r>
      <w:r w:rsidRPr="002F04CF">
        <w:rPr>
          <w:rFonts w:ascii="Arial" w:hAnsi="Arial" w:cs="Arial"/>
          <w:sz w:val="28"/>
          <w:szCs w:val="28"/>
          <w:u w:val="single"/>
        </w:rPr>
        <w:t>prezident</w:t>
      </w:r>
      <w:r>
        <w:rPr>
          <w:rFonts w:ascii="Arial" w:hAnsi="Arial" w:cs="Arial"/>
          <w:sz w:val="28"/>
          <w:szCs w:val="28"/>
        </w:rPr>
        <w:t xml:space="preserve">, který je volen na určité období. Jsou dvě metody volení prezidenta – </w:t>
      </w:r>
      <w:r w:rsidRPr="002F04CF">
        <w:rPr>
          <w:rFonts w:ascii="Arial" w:hAnsi="Arial" w:cs="Arial"/>
          <w:sz w:val="28"/>
          <w:szCs w:val="28"/>
          <w:u w:val="single"/>
        </w:rPr>
        <w:t>přímo</w:t>
      </w:r>
      <w:r>
        <w:rPr>
          <w:rFonts w:ascii="Arial" w:hAnsi="Arial" w:cs="Arial"/>
          <w:sz w:val="28"/>
          <w:szCs w:val="28"/>
        </w:rPr>
        <w:t xml:space="preserve"> občany nebo </w:t>
      </w:r>
      <w:r w:rsidRPr="002F04CF">
        <w:rPr>
          <w:rFonts w:ascii="Arial" w:hAnsi="Arial" w:cs="Arial"/>
          <w:sz w:val="28"/>
          <w:szCs w:val="28"/>
          <w:u w:val="single"/>
        </w:rPr>
        <w:t>nepřímo</w:t>
      </w:r>
      <w:r>
        <w:rPr>
          <w:rFonts w:ascii="Arial" w:hAnsi="Arial" w:cs="Arial"/>
          <w:sz w:val="28"/>
          <w:szCs w:val="28"/>
        </w:rPr>
        <w:t xml:space="preserve"> parlamentem. </w: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675685">
        <w:rPr>
          <w:rFonts w:ascii="Arial" w:hAnsi="Arial" w:cs="Arial"/>
          <w:b/>
          <w:bCs/>
          <w:sz w:val="28"/>
          <w:szCs w:val="28"/>
        </w:rPr>
        <w:t xml:space="preserve">Prezidentská </w:t>
      </w:r>
      <w:r>
        <w:rPr>
          <w:rFonts w:ascii="Arial" w:hAnsi="Arial" w:cs="Arial"/>
          <w:sz w:val="28"/>
          <w:szCs w:val="28"/>
        </w:rPr>
        <w:t>– V čele vlády stojí prezident, který je volen občany. Není závislý na parlamentu.</w:t>
      </w:r>
    </w:p>
    <w:p w:rsidR="00D816D9" w:rsidRPr="00571FC3" w:rsidRDefault="00D816D9" w:rsidP="00D816D9">
      <w:pPr>
        <w:pStyle w:val="Odstavecseseznamem"/>
        <w:numPr>
          <w:ilvl w:val="1"/>
          <w:numId w:val="5"/>
        </w:num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Jaké země </w:t>
      </w:r>
      <w:r w:rsidR="00C87350">
        <w:rPr>
          <w:rFonts w:ascii="Arial" w:hAnsi="Arial" w:cs="Arial"/>
          <w:sz w:val="28"/>
          <w:szCs w:val="28"/>
        </w:rPr>
        <w:t>se řadí</w:t>
      </w:r>
      <w:r>
        <w:rPr>
          <w:rFonts w:ascii="Arial" w:hAnsi="Arial" w:cs="Arial"/>
          <w:sz w:val="28"/>
          <w:szCs w:val="28"/>
        </w:rPr>
        <w:t xml:space="preserve"> </w:t>
      </w:r>
      <w:r w:rsidR="00C87350">
        <w:rPr>
          <w:rFonts w:ascii="Arial" w:hAnsi="Arial" w:cs="Arial"/>
          <w:sz w:val="28"/>
          <w:szCs w:val="28"/>
        </w:rPr>
        <w:t>mezi</w:t>
      </w:r>
      <w:r>
        <w:rPr>
          <w:rFonts w:ascii="Arial" w:hAnsi="Arial" w:cs="Arial"/>
          <w:sz w:val="28"/>
          <w:szCs w:val="28"/>
        </w:rPr>
        <w:t xml:space="preserve"> prezidentské republiky? </w:t>
      </w:r>
    </w:p>
    <w:p w:rsidR="00D816D9" w:rsidRPr="00571FC3" w:rsidRDefault="00D816D9" w:rsidP="00D816D9">
      <w:pPr>
        <w:spacing w:line="360" w:lineRule="auto"/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pStyle w:val="Odstavecseseznamem"/>
        <w:numPr>
          <w:ilvl w:val="0"/>
          <w:numId w:val="5"/>
        </w:numPr>
        <w:spacing w:line="360" w:lineRule="auto"/>
        <w:ind w:left="714" w:hanging="357"/>
        <w:rPr>
          <w:rFonts w:ascii="Arial" w:hAnsi="Arial" w:cs="Arial"/>
          <w:sz w:val="28"/>
          <w:szCs w:val="28"/>
        </w:rPr>
      </w:pPr>
      <w:r w:rsidRPr="00675685">
        <w:rPr>
          <w:rFonts w:ascii="Arial" w:hAnsi="Arial" w:cs="Arial"/>
          <w:b/>
          <w:bCs/>
          <w:sz w:val="28"/>
          <w:szCs w:val="28"/>
        </w:rPr>
        <w:t>Parlamentní</w:t>
      </w:r>
      <w:r>
        <w:rPr>
          <w:rFonts w:ascii="Arial" w:hAnsi="Arial" w:cs="Arial"/>
          <w:sz w:val="28"/>
          <w:szCs w:val="28"/>
        </w:rPr>
        <w:t xml:space="preserve"> – Největší pravomoci má vláda, která je odpovědná parlamentu. Prezident má omezené pravomoci a spíše reprezentativní funkci. </w:t>
      </w:r>
    </w:p>
    <w:p w:rsidR="00D816D9" w:rsidRPr="00675685" w:rsidRDefault="00D816D9" w:rsidP="00D816D9">
      <w:pPr>
        <w:spacing w:line="360" w:lineRule="auto"/>
        <w:ind w:left="357"/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0FC7938B" wp14:editId="7673ED18">
            <wp:simplePos x="0" y="0"/>
            <wp:positionH relativeFrom="leftMargin">
              <wp:posOffset>709295</wp:posOffset>
            </wp:positionH>
            <wp:positionV relativeFrom="paragraph">
              <wp:posOffset>253365</wp:posOffset>
            </wp:positionV>
            <wp:extent cx="457200" cy="457200"/>
            <wp:effectExtent l="0" t="0" r="0" b="0"/>
            <wp:wrapNone/>
            <wp:docPr id="29" name="Grafický objekt 29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Víš, na kolik let je volen prezident České republiky? </w: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585BBB5C" wp14:editId="522FAC2F">
            <wp:simplePos x="0" y="0"/>
            <wp:positionH relativeFrom="leftMargin">
              <wp:posOffset>670560</wp:posOffset>
            </wp:positionH>
            <wp:positionV relativeFrom="paragraph">
              <wp:posOffset>294640</wp:posOffset>
            </wp:positionV>
            <wp:extent cx="457200" cy="457200"/>
            <wp:effectExtent l="0" t="0" r="0" b="0"/>
            <wp:wrapNone/>
            <wp:docPr id="30" name="Grafický objekt 30" descr="Ozubená 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ars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 xml:space="preserve">V České republice je přímá nebo nepřímá volba prezidenta? </w: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  <w:r w:rsidRPr="00571FC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09ED7945" wp14:editId="7651F8A5">
            <wp:simplePos x="0" y="0"/>
            <wp:positionH relativeFrom="margin">
              <wp:posOffset>4152265</wp:posOffset>
            </wp:positionH>
            <wp:positionV relativeFrom="paragraph">
              <wp:posOffset>196850</wp:posOffset>
            </wp:positionV>
            <wp:extent cx="426720" cy="426720"/>
            <wp:effectExtent l="0" t="0" r="0" b="0"/>
            <wp:wrapNone/>
            <wp:docPr id="38" name="Grafický objekt 38" descr="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earch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1FC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73600" behindDoc="0" locked="0" layoutInCell="1" allowOverlap="1" wp14:anchorId="41BCD511" wp14:editId="0446C239">
            <wp:simplePos x="0" y="0"/>
            <wp:positionH relativeFrom="margin">
              <wp:posOffset>358140</wp:posOffset>
            </wp:positionH>
            <wp:positionV relativeFrom="paragraph">
              <wp:posOffset>186690</wp:posOffset>
            </wp:positionV>
            <wp:extent cx="426720" cy="426720"/>
            <wp:effectExtent l="0" t="0" r="0" b="0"/>
            <wp:wrapNone/>
            <wp:docPr id="35" name="Grafický objekt 35" descr="Výz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earch.sv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720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816D9" w:rsidRDefault="00D816D9" w:rsidP="00D816D9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Co znamená spojení „</w:t>
      </w:r>
      <w:proofErr w:type="spellStart"/>
      <w:r w:rsidRPr="00571FC3">
        <w:rPr>
          <w:rFonts w:ascii="Arial" w:hAnsi="Arial" w:cs="Arial"/>
          <w:sz w:val="28"/>
          <w:szCs w:val="28"/>
        </w:rPr>
        <w:t>Commonwealth</w:t>
      </w:r>
      <w:proofErr w:type="spellEnd"/>
      <w:r w:rsidRPr="00571FC3">
        <w:rPr>
          <w:rFonts w:ascii="Arial" w:hAnsi="Arial" w:cs="Arial"/>
          <w:sz w:val="28"/>
          <w:szCs w:val="28"/>
        </w:rPr>
        <w:t>“?</w:t>
      </w: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Default="00D816D9" w:rsidP="00D816D9">
      <w:pPr>
        <w:rPr>
          <w:rFonts w:ascii="Arial" w:hAnsi="Arial" w:cs="Arial"/>
          <w:sz w:val="28"/>
          <w:szCs w:val="28"/>
        </w:rPr>
      </w:pPr>
    </w:p>
    <w:p w:rsidR="00D816D9" w:rsidRPr="00571FC3" w:rsidRDefault="00D816D9" w:rsidP="00D816D9">
      <w:pPr>
        <w:rPr>
          <w:rFonts w:ascii="Arial" w:hAnsi="Arial" w:cs="Arial"/>
          <w:b/>
          <w:bCs/>
          <w:sz w:val="28"/>
          <w:szCs w:val="28"/>
        </w:rPr>
      </w:pPr>
      <w:r w:rsidRPr="00571FC3">
        <w:rPr>
          <w:rFonts w:ascii="Arial" w:hAnsi="Arial" w:cs="Arial"/>
          <w:b/>
          <w:bCs/>
          <w:sz w:val="28"/>
          <w:szCs w:val="28"/>
        </w:rPr>
        <w:t xml:space="preserve">V příští hodině se zaměříme na další </w:t>
      </w:r>
      <w:r>
        <w:rPr>
          <w:rFonts w:ascii="Arial" w:hAnsi="Arial" w:cs="Arial"/>
          <w:b/>
          <w:bCs/>
          <w:sz w:val="28"/>
          <w:szCs w:val="28"/>
        </w:rPr>
        <w:t>rozdělení</w:t>
      </w:r>
      <w:r w:rsidRPr="00571FC3">
        <w:rPr>
          <w:rFonts w:ascii="Arial" w:hAnsi="Arial" w:cs="Arial"/>
          <w:b/>
          <w:bCs/>
          <w:sz w:val="28"/>
          <w:szCs w:val="28"/>
        </w:rPr>
        <w:t xml:space="preserve"> států.</w:t>
      </w:r>
    </w:p>
    <w:sectPr w:rsidR="00D816D9" w:rsidRPr="00571F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9040E3"/>
    <w:multiLevelType w:val="hybridMultilevel"/>
    <w:tmpl w:val="841E0A7E"/>
    <w:lvl w:ilvl="0" w:tplc="E4948AD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41757"/>
    <w:multiLevelType w:val="hybridMultilevel"/>
    <w:tmpl w:val="12AEE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95734"/>
    <w:multiLevelType w:val="hybridMultilevel"/>
    <w:tmpl w:val="05C24444"/>
    <w:lvl w:ilvl="0" w:tplc="61BA8DA6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94C54E3"/>
    <w:multiLevelType w:val="hybridMultilevel"/>
    <w:tmpl w:val="C346F7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C6BA5"/>
    <w:multiLevelType w:val="hybridMultilevel"/>
    <w:tmpl w:val="B96E242E"/>
    <w:lvl w:ilvl="0" w:tplc="7422C0F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820C78"/>
    <w:multiLevelType w:val="hybridMultilevel"/>
    <w:tmpl w:val="06E27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6D9"/>
    <w:rsid w:val="000C2905"/>
    <w:rsid w:val="001664C8"/>
    <w:rsid w:val="00506EF0"/>
    <w:rsid w:val="00C87350"/>
    <w:rsid w:val="00D816D9"/>
    <w:rsid w:val="00E1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673A2F-24A0-4C2E-BC21-53B017F51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816D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17E0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17E0A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E17E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D8ec7pJ4SY" TargetMode="External"/><Relationship Id="rId13" Type="http://schemas.openxmlformats.org/officeDocument/2006/relationships/hyperlink" Target="https://cs.wikipedia.org/wiki/Politick%C3%BD_syst%C3%A9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image" Target="media/image7.sv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8.png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cs.wikipedia.org/wiki/St%C3%A1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Procházka</dc:creator>
  <cp:keywords/>
  <dc:description/>
  <cp:lastModifiedBy>Pavel Procházka</cp:lastModifiedBy>
  <cp:revision>4</cp:revision>
  <dcterms:created xsi:type="dcterms:W3CDTF">2020-03-25T21:32:00Z</dcterms:created>
  <dcterms:modified xsi:type="dcterms:W3CDTF">2020-03-26T16:03:00Z</dcterms:modified>
</cp:coreProperties>
</file>